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73" w:rsidRDefault="00130273" w:rsidP="00130273">
      <w:pPr>
        <w:spacing w:line="260" w:lineRule="atLeast"/>
        <w:rPr>
          <w:rFonts w:hAnsi="ＭＳ 明朝" w:cs="Times New Roman"/>
          <w:snapToGrid w:val="0"/>
          <w:kern w:val="0"/>
        </w:rPr>
      </w:pPr>
      <w:r>
        <w:rPr>
          <w:rFonts w:hAnsi="ＭＳ 明朝" w:cs="Times New Roman" w:hint="eastAsia"/>
          <w:snapToGrid w:val="0"/>
          <w:kern w:val="0"/>
        </w:rPr>
        <w:t>別記第29号様式（第13条関係）</w:t>
      </w:r>
    </w:p>
    <w:p w:rsidR="00130273" w:rsidRPr="00EF6076" w:rsidRDefault="00130273" w:rsidP="00130273">
      <w:pPr>
        <w:spacing w:line="260" w:lineRule="atLeast"/>
        <w:rPr>
          <w:rFonts w:hAnsi="ＭＳ 明朝" w:cs="Times New Roman"/>
          <w:snapToGrid w:val="0"/>
          <w:kern w:val="0"/>
        </w:rPr>
      </w:pPr>
    </w:p>
    <w:p w:rsidR="00A638AC" w:rsidRDefault="00A638AC" w:rsidP="00A638AC">
      <w:pPr>
        <w:spacing w:before="120" w:after="120" w:line="480" w:lineRule="exact"/>
        <w:ind w:rightChars="1300" w:right="2730"/>
        <w:jc w:val="right"/>
        <w:rPr>
          <w:rFonts w:hAns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733425" cy="482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8AC" w:rsidRDefault="00A638AC" w:rsidP="00A638AC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蔵</w:t>
                            </w:r>
                          </w:p>
                          <w:p w:rsidR="00A638AC" w:rsidRDefault="00A638AC" w:rsidP="00A638AC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.75pt;width:57.7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eQ1g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" filled="f" stroked="f">
                <v:textbox>
                  <w:txbxContent>
                    <w:p w:rsidR="00A638AC" w:rsidRDefault="00A638AC" w:rsidP="00A638AC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</w:rPr>
                        <w:t>貯</w:t>
                      </w:r>
                      <w:r>
                        <w:rPr>
                          <w:rFonts w:hint="eastAsia"/>
                          <w:kern w:val="0"/>
                        </w:rPr>
                        <w:t>蔵</w:t>
                      </w:r>
                    </w:p>
                    <w:p w:rsidR="00A638AC" w:rsidRDefault="00A638AC" w:rsidP="00A638AC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取扱い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933450" cy="482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8AC" w:rsidRDefault="00A638AC" w:rsidP="00A638AC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:rsidR="00A638AC" w:rsidRDefault="00A638AC" w:rsidP="00A638AC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5.5pt;margin-top:0;width:73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3F1wIAANA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" filled="f" stroked="f">
                <v:textbox>
                  <w:txbxContent>
                    <w:p w:rsidR="00A638AC" w:rsidRDefault="00A638AC" w:rsidP="00A638AC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:rsidR="00A638AC" w:rsidRDefault="00A638AC" w:rsidP="00A638AC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Ansi="ＭＳ 明朝" w:hint="eastAsia"/>
          <w:snapToGrid w:val="0"/>
          <w:spacing w:val="105"/>
          <w:kern w:val="0"/>
        </w:rPr>
        <w:t>届出</w:t>
      </w:r>
      <w:r>
        <w:rPr>
          <w:rFonts w:hAnsi="ＭＳ 明朝" w:hint="eastAsia"/>
          <w:snapToGrid w:val="0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887"/>
        <w:gridCol w:w="1470"/>
        <w:gridCol w:w="420"/>
        <w:gridCol w:w="1890"/>
        <w:gridCol w:w="1995"/>
      </w:tblGrid>
      <w:tr w:rsidR="00A638AC" w:rsidTr="00D67214">
        <w:trPr>
          <w:cantSplit/>
          <w:trHeight w:hRule="exact" w:val="2100"/>
        </w:trPr>
        <w:tc>
          <w:tcPr>
            <w:tcW w:w="8505" w:type="dxa"/>
            <w:gridSpan w:val="6"/>
            <w:vAlign w:val="center"/>
          </w:tcPr>
          <w:p w:rsidR="00A638AC" w:rsidRDefault="00A638AC" w:rsidP="003735DC">
            <w:pPr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A638AC" w:rsidRDefault="00A638AC" w:rsidP="00D67214">
            <w:pPr>
              <w:ind w:leftChars="100" w:left="21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D67214" w:rsidRDefault="00D67214" w:rsidP="00D67214">
            <w:pPr>
              <w:ind w:firstLineChars="2000" w:firstLine="420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届出者</w:t>
            </w:r>
          </w:p>
          <w:p w:rsidR="00A638AC" w:rsidRDefault="00D67214" w:rsidP="00465671">
            <w:pPr>
              <w:ind w:leftChars="2100" w:left="4410" w:rightChars="17" w:right="36"/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住　所　　　　　　　（電話　</w:t>
            </w:r>
            <w:r w:rsidR="004457D5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番）</w:t>
            </w:r>
            <w:r>
              <w:rPr>
                <w:rFonts w:hAnsi="ＭＳ 明朝" w:cs="Times New Roman" w:hint="eastAsia"/>
                <w:snapToGrid w:val="0"/>
              </w:rPr>
              <w:t>氏　名</w:t>
            </w:r>
            <w:r w:rsidR="00A638AC">
              <w:rPr>
                <w:rFonts w:hAnsi="ＭＳ 明朝" w:hint="eastAsia"/>
                <w:snapToGrid w:val="0"/>
              </w:rPr>
              <w:t xml:space="preserve">　　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A638AC">
              <w:rPr>
                <w:rFonts w:hAnsi="ＭＳ 明朝" w:hint="eastAsia"/>
                <w:snapToGrid w:val="0"/>
              </w:rPr>
              <w:t xml:space="preserve">　　　　　　　</w:t>
            </w:r>
            <w:r w:rsidR="00465671">
              <w:rPr>
                <w:rFonts w:hAnsi="ＭＳ 明朝" w:hint="eastAsia"/>
                <w:snapToGrid w:val="0"/>
              </w:rPr>
              <w:t xml:space="preserve">　　</w:t>
            </w:r>
            <w:r w:rsidR="00465671">
              <w:rPr>
                <w:rFonts w:hAnsi="ＭＳ 明朝" w:hint="eastAsia"/>
              </w:rPr>
              <w:t>㊞</w:t>
            </w:r>
          </w:p>
        </w:tc>
      </w:tr>
      <w:tr w:rsidR="00A638AC" w:rsidTr="00465671">
        <w:trPr>
          <w:cantSplit/>
          <w:trHeight w:val="672"/>
        </w:trPr>
        <w:tc>
          <w:tcPr>
            <w:tcW w:w="1843" w:type="dxa"/>
            <w:vMerge w:val="restart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貯蔵又は取扱いの場所</w:t>
            </w:r>
          </w:p>
        </w:tc>
        <w:tc>
          <w:tcPr>
            <w:tcW w:w="887" w:type="dxa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775" w:type="dxa"/>
            <w:gridSpan w:val="4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666"/>
        </w:trPr>
        <w:tc>
          <w:tcPr>
            <w:tcW w:w="1843" w:type="dxa"/>
            <w:vMerge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87" w:type="dxa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775" w:type="dxa"/>
            <w:gridSpan w:val="4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579"/>
        </w:trPr>
        <w:tc>
          <w:tcPr>
            <w:tcW w:w="1843" w:type="dxa"/>
            <w:vMerge w:val="restart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類、品名及び</w:t>
            </w:r>
          </w:p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最大数量</w:t>
            </w:r>
          </w:p>
        </w:tc>
        <w:tc>
          <w:tcPr>
            <w:tcW w:w="887" w:type="dxa"/>
            <w:vAlign w:val="center"/>
          </w:tcPr>
          <w:p w:rsidR="00A638AC" w:rsidRDefault="00A638AC" w:rsidP="003735D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品名</w:t>
            </w:r>
          </w:p>
        </w:tc>
        <w:tc>
          <w:tcPr>
            <w:tcW w:w="1890" w:type="dxa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最大貯蔵量</w:t>
            </w:r>
          </w:p>
        </w:tc>
        <w:tc>
          <w:tcPr>
            <w:tcW w:w="1995" w:type="dxa"/>
            <w:vAlign w:val="center"/>
          </w:tcPr>
          <w:p w:rsidR="00A638AC" w:rsidRDefault="00A638AC" w:rsidP="003735DC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一日最大取扱量</w:t>
            </w:r>
          </w:p>
        </w:tc>
      </w:tr>
      <w:tr w:rsidR="00A638AC" w:rsidTr="00465671">
        <w:trPr>
          <w:cantSplit/>
          <w:trHeight w:val="824"/>
        </w:trPr>
        <w:tc>
          <w:tcPr>
            <w:tcW w:w="1843" w:type="dxa"/>
            <w:vMerge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887" w:type="dxa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894"/>
        </w:trPr>
        <w:tc>
          <w:tcPr>
            <w:tcW w:w="1843" w:type="dxa"/>
            <w:vAlign w:val="center"/>
          </w:tcPr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貯蔵又は取扱</w:t>
            </w:r>
          </w:p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方法の概要</w:t>
            </w:r>
          </w:p>
        </w:tc>
        <w:tc>
          <w:tcPr>
            <w:tcW w:w="6662" w:type="dxa"/>
            <w:gridSpan w:val="5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894"/>
        </w:trPr>
        <w:tc>
          <w:tcPr>
            <w:tcW w:w="1843" w:type="dxa"/>
            <w:vAlign w:val="center"/>
          </w:tcPr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貯蔵又は取扱場所の位置、及び設備の概要</w:t>
            </w:r>
          </w:p>
        </w:tc>
        <w:tc>
          <w:tcPr>
            <w:tcW w:w="6662" w:type="dxa"/>
            <w:gridSpan w:val="5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894"/>
        </w:trPr>
        <w:tc>
          <w:tcPr>
            <w:tcW w:w="1843" w:type="dxa"/>
            <w:vAlign w:val="center"/>
          </w:tcPr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662" w:type="dxa"/>
            <w:gridSpan w:val="5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val="894"/>
        </w:trPr>
        <w:tc>
          <w:tcPr>
            <w:tcW w:w="1843" w:type="dxa"/>
            <w:vAlign w:val="center"/>
          </w:tcPr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貯蔵又は取扱いの開始予定期日又は期間</w:t>
            </w:r>
          </w:p>
        </w:tc>
        <w:tc>
          <w:tcPr>
            <w:tcW w:w="6662" w:type="dxa"/>
            <w:gridSpan w:val="5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465671">
        <w:trPr>
          <w:cantSplit/>
          <w:trHeight w:hRule="exact" w:val="794"/>
        </w:trPr>
        <w:tc>
          <w:tcPr>
            <w:tcW w:w="1843" w:type="dxa"/>
            <w:vAlign w:val="center"/>
          </w:tcPr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</w:t>
            </w:r>
          </w:p>
          <w:p w:rsidR="00A638AC" w:rsidRDefault="00A638AC" w:rsidP="003735DC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必要な事項</w:t>
            </w:r>
          </w:p>
        </w:tc>
        <w:tc>
          <w:tcPr>
            <w:tcW w:w="6662" w:type="dxa"/>
            <w:gridSpan w:val="5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  <w:tr w:rsidR="00A638AC" w:rsidTr="00D67214">
        <w:trPr>
          <w:cantSplit/>
          <w:trHeight w:hRule="exact" w:val="400"/>
        </w:trPr>
        <w:tc>
          <w:tcPr>
            <w:tcW w:w="4200" w:type="dxa"/>
            <w:gridSpan w:val="3"/>
            <w:vAlign w:val="center"/>
          </w:tcPr>
          <w:p w:rsidR="00A638AC" w:rsidRDefault="00A638AC" w:rsidP="003735D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420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3"/>
            <w:vAlign w:val="center"/>
          </w:tcPr>
          <w:p w:rsidR="00A638AC" w:rsidRDefault="00A638AC" w:rsidP="003735D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420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A638AC" w:rsidTr="00D67214">
        <w:trPr>
          <w:cantSplit/>
          <w:trHeight w:hRule="exact" w:val="1297"/>
        </w:trPr>
        <w:tc>
          <w:tcPr>
            <w:tcW w:w="4200" w:type="dxa"/>
            <w:gridSpan w:val="3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A638AC" w:rsidRDefault="00A638AC" w:rsidP="003735DC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A638AC" w:rsidRDefault="00A638AC" w:rsidP="00465671">
      <w:pPr>
        <w:spacing w:before="12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A638AC" w:rsidRDefault="00A638AC" w:rsidP="00465671">
      <w:pPr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A638AC" w:rsidRDefault="00A638AC" w:rsidP="00465671">
      <w:pPr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２　※印の欄は記入しないこと。</w:t>
      </w:r>
    </w:p>
    <w:p w:rsidR="00084229" w:rsidRPr="00130273" w:rsidRDefault="00A638AC" w:rsidP="00465671">
      <w:pPr>
        <w:ind w:firstLineChars="100" w:firstLine="210"/>
        <w:rPr>
          <w:rFonts w:hAnsi="ＭＳ 明朝" w:cs="Times New Roman"/>
          <w:snapToGrid w:val="0"/>
        </w:rPr>
      </w:pPr>
      <w:bookmarkStart w:id="0" w:name="_GoBack"/>
      <w:bookmarkEnd w:id="0"/>
      <w:r>
        <w:rPr>
          <w:rFonts w:hAnsi="ＭＳ 明朝" w:hint="eastAsia"/>
          <w:snapToGrid w:val="0"/>
        </w:rPr>
        <w:t>３　貯蔵又は取扱の場所の見取図を添えること。</w:t>
      </w:r>
    </w:p>
    <w:sectPr w:rsidR="00084229" w:rsidRPr="00130273" w:rsidSect="00D67214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AC" w:rsidRDefault="00A638AC" w:rsidP="00A638AC">
      <w:pPr>
        <w:spacing w:line="240" w:lineRule="auto"/>
      </w:pPr>
      <w:r>
        <w:separator/>
      </w:r>
    </w:p>
  </w:endnote>
  <w:endnote w:type="continuationSeparator" w:id="0">
    <w:p w:rsidR="00A638AC" w:rsidRDefault="00A638AC" w:rsidP="00A63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AC" w:rsidRDefault="00A638AC" w:rsidP="00A638AC">
      <w:pPr>
        <w:spacing w:line="240" w:lineRule="auto"/>
      </w:pPr>
      <w:r>
        <w:separator/>
      </w:r>
    </w:p>
  </w:footnote>
  <w:footnote w:type="continuationSeparator" w:id="0">
    <w:p w:rsidR="00A638AC" w:rsidRDefault="00A638AC" w:rsidP="00A638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34"/>
    <w:rsid w:val="000B54A6"/>
    <w:rsid w:val="000B5D34"/>
    <w:rsid w:val="00130273"/>
    <w:rsid w:val="00283D13"/>
    <w:rsid w:val="004457D5"/>
    <w:rsid w:val="00465671"/>
    <w:rsid w:val="0046614D"/>
    <w:rsid w:val="005762CC"/>
    <w:rsid w:val="00632CAB"/>
    <w:rsid w:val="00A638AC"/>
    <w:rsid w:val="00B62AAB"/>
    <w:rsid w:val="00BA42D3"/>
    <w:rsid w:val="00D67214"/>
    <w:rsid w:val="00E75107"/>
    <w:rsid w:val="00F10809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A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8A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38AC"/>
  </w:style>
  <w:style w:type="paragraph" w:styleId="a5">
    <w:name w:val="footer"/>
    <w:basedOn w:val="a"/>
    <w:link w:val="a6"/>
    <w:uiPriority w:val="99"/>
    <w:unhideWhenUsed/>
    <w:rsid w:val="00A638A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A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8A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38AC"/>
  </w:style>
  <w:style w:type="paragraph" w:styleId="a5">
    <w:name w:val="footer"/>
    <w:basedOn w:val="a"/>
    <w:link w:val="a6"/>
    <w:uiPriority w:val="99"/>
    <w:unhideWhenUsed/>
    <w:rsid w:val="00A638A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8</cp:revision>
  <cp:lastPrinted>2014-06-25T05:10:00Z</cp:lastPrinted>
  <dcterms:created xsi:type="dcterms:W3CDTF">2014-06-13T01:30:00Z</dcterms:created>
  <dcterms:modified xsi:type="dcterms:W3CDTF">2014-06-25T05:22:00Z</dcterms:modified>
</cp:coreProperties>
</file>