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32" w:rsidRPr="00581671" w:rsidRDefault="00B76532" w:rsidP="00B76532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bookmarkStart w:id="0" w:name="13000156901000000070"/>
      <w:bookmarkStart w:id="1" w:name="_GoBack"/>
      <w:r w:rsidRPr="00581671">
        <w:rPr>
          <w:rFonts w:ascii="ＭＳ 明朝" w:eastAsia="ＭＳ 明朝" w:hAnsi="ＭＳ 明朝" w:cs="ＭＳ Ｐゴシック" w:hint="eastAsia"/>
          <w:kern w:val="0"/>
          <w:szCs w:val="24"/>
        </w:rPr>
        <w:t>（様式第</w:t>
      </w:r>
      <w:r w:rsidR="00CC5865" w:rsidRPr="00581671">
        <w:rPr>
          <w:rFonts w:ascii="ＭＳ 明朝" w:eastAsia="ＭＳ 明朝" w:hAnsi="ＭＳ 明朝" w:cs="ＭＳ Ｐゴシック" w:hint="eastAsia"/>
          <w:kern w:val="0"/>
          <w:szCs w:val="24"/>
        </w:rPr>
        <w:t>5</w:t>
      </w:r>
      <w:r w:rsidRPr="00581671">
        <w:rPr>
          <w:rFonts w:ascii="ＭＳ 明朝" w:eastAsia="ＭＳ 明朝" w:hAnsi="ＭＳ 明朝" w:cs="ＭＳ Ｐゴシック" w:hint="eastAsia"/>
          <w:kern w:val="0"/>
          <w:szCs w:val="24"/>
        </w:rPr>
        <w:t>号）</w:t>
      </w:r>
      <w:bookmarkEnd w:id="0"/>
      <w:r w:rsidRPr="00581671">
        <w:rPr>
          <w:rFonts w:ascii="ＭＳ 明朝" w:eastAsia="ＭＳ 明朝" w:hAnsi="ＭＳ 明朝" w:cs="ＭＳ Ｐゴシック" w:hint="eastAsia"/>
          <w:kern w:val="0"/>
          <w:szCs w:val="24"/>
        </w:rPr>
        <w:t xml:space="preserve"> </w:t>
      </w:r>
    </w:p>
    <w:bookmarkEnd w:id="1"/>
    <w:p w:rsidR="00B00685" w:rsidRPr="00B00685" w:rsidRDefault="00B00685" w:rsidP="00B76532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color w:val="FF0000"/>
          <w:kern w:val="0"/>
          <w:szCs w:val="24"/>
        </w:rPr>
      </w:pP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8306D2">
        <w:rPr>
          <w:rFonts w:ascii="ＭＳ 明朝" w:eastAsia="ＭＳ 明朝" w:hAnsi="ＭＳ 明朝" w:cs="Times New Roman" w:hint="eastAsia"/>
          <w:kern w:val="0"/>
          <w:sz w:val="22"/>
        </w:rPr>
        <w:t>寄　附　採　納　簿</w:t>
      </w:r>
    </w:p>
    <w:p w:rsidR="008306D2" w:rsidRPr="008306D2" w:rsidRDefault="008306D2" w:rsidP="008306D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exact"/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910"/>
        <w:gridCol w:w="1106"/>
        <w:gridCol w:w="264"/>
        <w:gridCol w:w="872"/>
        <w:gridCol w:w="849"/>
        <w:gridCol w:w="190"/>
        <w:gridCol w:w="1006"/>
        <w:gridCol w:w="217"/>
        <w:gridCol w:w="147"/>
        <w:gridCol w:w="2051"/>
      </w:tblGrid>
      <w:tr w:rsidR="008306D2" w:rsidRPr="008306D2" w:rsidTr="004231C1">
        <w:trPr>
          <w:trHeight w:val="535"/>
        </w:trPr>
        <w:tc>
          <w:tcPr>
            <w:tcW w:w="1985" w:type="dxa"/>
            <w:vMerge w:val="restart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寄附申出者</w:t>
            </w:r>
          </w:p>
        </w:tc>
        <w:tc>
          <w:tcPr>
            <w:tcW w:w="1140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住　所</w:t>
            </w:r>
          </w:p>
        </w:tc>
        <w:tc>
          <w:tcPr>
            <w:tcW w:w="5811" w:type="dxa"/>
            <w:gridSpan w:val="8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306D2" w:rsidRPr="008306D2" w:rsidTr="004231C1">
        <w:trPr>
          <w:trHeight w:val="557"/>
        </w:trPr>
        <w:tc>
          <w:tcPr>
            <w:tcW w:w="1985" w:type="dxa"/>
            <w:vMerge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140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氏　名</w:t>
            </w:r>
          </w:p>
        </w:tc>
        <w:tc>
          <w:tcPr>
            <w:tcW w:w="5811" w:type="dxa"/>
            <w:gridSpan w:val="8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306D2" w:rsidRPr="008306D2" w:rsidTr="004231C1">
        <w:trPr>
          <w:trHeight w:val="706"/>
        </w:trPr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申出年月日</w:t>
            </w:r>
          </w:p>
        </w:tc>
        <w:tc>
          <w:tcPr>
            <w:tcW w:w="3210" w:type="dxa"/>
            <w:gridSpan w:val="4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145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寄附の種類</w:t>
            </w:r>
          </w:p>
        </w:tc>
        <w:tc>
          <w:tcPr>
            <w:tcW w:w="2286" w:type="dxa"/>
            <w:gridSpan w:val="2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現金・物品・不動産</w:t>
            </w:r>
          </w:p>
        </w:tc>
      </w:tr>
      <w:tr w:rsidR="008306D2" w:rsidRPr="008306D2" w:rsidTr="004231C1">
        <w:trPr>
          <w:trHeight w:val="701"/>
        </w:trPr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寄附の種類</w:t>
            </w:r>
          </w:p>
        </w:tc>
        <w:tc>
          <w:tcPr>
            <w:tcW w:w="6951" w:type="dxa"/>
            <w:gridSpan w:val="9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負担付　・　指定　・　一般</w:t>
            </w:r>
          </w:p>
        </w:tc>
      </w:tr>
      <w:tr w:rsidR="008306D2" w:rsidRPr="008306D2" w:rsidTr="004231C1"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寄附の数量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及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び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場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6951" w:type="dxa"/>
            <w:gridSpan w:val="9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306D2" w:rsidRPr="008306D2" w:rsidTr="004231C1"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負担付又は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指定の内容</w:t>
            </w:r>
          </w:p>
        </w:tc>
        <w:tc>
          <w:tcPr>
            <w:tcW w:w="6951" w:type="dxa"/>
            <w:gridSpan w:val="9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306D2" w:rsidRPr="008306D2" w:rsidTr="004231C1">
        <w:trPr>
          <w:trHeight w:val="746"/>
        </w:trPr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寄附の目的</w:t>
            </w:r>
          </w:p>
        </w:tc>
        <w:tc>
          <w:tcPr>
            <w:tcW w:w="6951" w:type="dxa"/>
            <w:gridSpan w:val="9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306D2" w:rsidRPr="008306D2" w:rsidTr="004231C1">
        <w:trPr>
          <w:trHeight w:val="699"/>
        </w:trPr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寄附採納の可否</w:t>
            </w:r>
          </w:p>
        </w:tc>
        <w:tc>
          <w:tcPr>
            <w:tcW w:w="232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採納・辞退</w:t>
            </w:r>
          </w:p>
        </w:tc>
        <w:tc>
          <w:tcPr>
            <w:tcW w:w="211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所　管　課</w:t>
            </w:r>
          </w:p>
        </w:tc>
        <w:tc>
          <w:tcPr>
            <w:tcW w:w="2511" w:type="dxa"/>
            <w:gridSpan w:val="3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306D2" w:rsidRPr="008306D2" w:rsidTr="004231C1"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寄附採納の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決定年月日</w:t>
            </w:r>
          </w:p>
        </w:tc>
        <w:tc>
          <w:tcPr>
            <w:tcW w:w="232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211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寄附採納の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通知年月日</w:t>
            </w:r>
          </w:p>
        </w:tc>
        <w:tc>
          <w:tcPr>
            <w:tcW w:w="2511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年　　月　　日</w:t>
            </w:r>
          </w:p>
        </w:tc>
      </w:tr>
      <w:tr w:rsidR="008306D2" w:rsidRPr="008306D2" w:rsidTr="004231C1"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寄附採納の議会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の議決の要否</w:t>
            </w:r>
          </w:p>
        </w:tc>
        <w:tc>
          <w:tcPr>
            <w:tcW w:w="232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必要・不要</w:t>
            </w:r>
          </w:p>
        </w:tc>
        <w:tc>
          <w:tcPr>
            <w:tcW w:w="211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議　　　決</w:t>
            </w:r>
          </w:p>
        </w:tc>
        <w:tc>
          <w:tcPr>
            <w:tcW w:w="2511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年　　月　　日</w:t>
            </w:r>
          </w:p>
        </w:tc>
      </w:tr>
      <w:tr w:rsidR="008306D2" w:rsidRPr="008306D2" w:rsidTr="004231C1"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附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金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の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予算措置（歳入）</w:t>
            </w:r>
          </w:p>
        </w:tc>
        <w:tc>
          <w:tcPr>
            <w:tcW w:w="232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211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　附　金　の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予算措置（歳出）</w:t>
            </w:r>
          </w:p>
        </w:tc>
        <w:tc>
          <w:tcPr>
            <w:tcW w:w="2511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年　　月　　日</w:t>
            </w:r>
          </w:p>
        </w:tc>
      </w:tr>
      <w:tr w:rsidR="008306D2" w:rsidRPr="008306D2" w:rsidTr="004231C1"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寄附金等の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納入指定</w:t>
            </w:r>
          </w:p>
        </w:tc>
        <w:tc>
          <w:tcPr>
            <w:tcW w:w="1417" w:type="dxa"/>
            <w:gridSpan w:val="2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期　　　日</w:t>
            </w:r>
          </w:p>
        </w:tc>
        <w:tc>
          <w:tcPr>
            <w:tcW w:w="198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 xml:space="preserve">月　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1417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場　　所</w:t>
            </w:r>
          </w:p>
        </w:tc>
        <w:tc>
          <w:tcPr>
            <w:tcW w:w="2132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306D2" w:rsidRPr="008306D2" w:rsidTr="004231C1"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寄附物件の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収納及び配置</w:t>
            </w:r>
          </w:p>
        </w:tc>
        <w:tc>
          <w:tcPr>
            <w:tcW w:w="1417" w:type="dxa"/>
            <w:gridSpan w:val="2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収納年月日</w:t>
            </w:r>
          </w:p>
        </w:tc>
        <w:tc>
          <w:tcPr>
            <w:tcW w:w="198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 xml:space="preserve">月　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1417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配置場所</w:t>
            </w:r>
          </w:p>
        </w:tc>
        <w:tc>
          <w:tcPr>
            <w:tcW w:w="2132" w:type="dxa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306D2" w:rsidRPr="008306D2" w:rsidTr="004231C1"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寄附された</w:t>
            </w:r>
          </w:p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不動産の処理</w:t>
            </w:r>
          </w:p>
        </w:tc>
        <w:tc>
          <w:tcPr>
            <w:tcW w:w="1417" w:type="dxa"/>
            <w:gridSpan w:val="2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登　　　録</w:t>
            </w:r>
          </w:p>
        </w:tc>
        <w:tc>
          <w:tcPr>
            <w:tcW w:w="1985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年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 xml:space="preserve">　月　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1417" w:type="dxa"/>
            <w:gridSpan w:val="3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登　　記</w:t>
            </w:r>
          </w:p>
        </w:tc>
        <w:tc>
          <w:tcPr>
            <w:tcW w:w="2132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righ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>月</w:t>
            </w:r>
            <w:r w:rsidRPr="008306D2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8306D2">
              <w:rPr>
                <w:rFonts w:ascii="ＭＳ 明朝" w:hAnsi="ＭＳ 明朝" w:hint="eastAsia"/>
                <w:kern w:val="0"/>
                <w:sz w:val="22"/>
              </w:rPr>
              <w:t xml:space="preserve">　日</w:t>
            </w:r>
          </w:p>
        </w:tc>
      </w:tr>
      <w:tr w:rsidR="008306D2" w:rsidRPr="008306D2" w:rsidTr="004231C1">
        <w:trPr>
          <w:trHeight w:val="1009"/>
        </w:trPr>
        <w:tc>
          <w:tcPr>
            <w:tcW w:w="1985" w:type="dxa"/>
            <w:vAlign w:val="center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8306D2">
              <w:rPr>
                <w:rFonts w:ascii="ＭＳ 明朝" w:hAnsi="ＭＳ 明朝" w:hint="eastAsia"/>
                <w:kern w:val="0"/>
                <w:sz w:val="22"/>
              </w:rPr>
              <w:t>備考</w:t>
            </w:r>
          </w:p>
        </w:tc>
        <w:tc>
          <w:tcPr>
            <w:tcW w:w="6951" w:type="dxa"/>
            <w:gridSpan w:val="9"/>
          </w:tcPr>
          <w:p w:rsidR="008306D2" w:rsidRPr="008306D2" w:rsidRDefault="008306D2" w:rsidP="0083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8306D2" w:rsidRPr="00B76532" w:rsidRDefault="008306D2" w:rsidP="008306D2">
      <w:pPr>
        <w:suppressAutoHyphens/>
        <w:kinsoku w:val="0"/>
        <w:wordWrap w:val="0"/>
        <w:autoSpaceDE w:val="0"/>
        <w:autoSpaceDN w:val="0"/>
        <w:adjustRightInd w:val="0"/>
        <w:spacing w:line="336" w:lineRule="exact"/>
        <w:ind w:left="315" w:hangingChars="150" w:hanging="315"/>
        <w:jc w:val="left"/>
        <w:textAlignment w:val="baseline"/>
        <w:rPr>
          <w:rFonts w:ascii="ＭＳ 明朝" w:eastAsia="ＭＳ 明朝" w:hAnsi="ＭＳ 明朝" w:cs="ＭＳ Ｐゴシック"/>
          <w:kern w:val="0"/>
          <w:szCs w:val="24"/>
        </w:rPr>
      </w:pPr>
    </w:p>
    <w:sectPr w:rsidR="008306D2" w:rsidRPr="00B76532" w:rsidSect="00B76532">
      <w:type w:val="continuous"/>
      <w:pgSz w:w="11906" w:h="16838" w:code="9"/>
      <w:pgMar w:top="1701" w:right="1701" w:bottom="1418" w:left="1701" w:header="720" w:footer="454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4F" w:rsidRDefault="002B074F" w:rsidP="008306D2">
      <w:r>
        <w:separator/>
      </w:r>
    </w:p>
  </w:endnote>
  <w:endnote w:type="continuationSeparator" w:id="0">
    <w:p w:rsidR="002B074F" w:rsidRDefault="002B074F" w:rsidP="0083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4F" w:rsidRDefault="002B074F" w:rsidP="008306D2">
      <w:r>
        <w:separator/>
      </w:r>
    </w:p>
  </w:footnote>
  <w:footnote w:type="continuationSeparator" w:id="0">
    <w:p w:rsidR="002B074F" w:rsidRDefault="002B074F" w:rsidP="0083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AED"/>
    <w:multiLevelType w:val="hybridMultilevel"/>
    <w:tmpl w:val="0DB2CE00"/>
    <w:lvl w:ilvl="0" w:tplc="30CAFB92">
      <w:start w:val="1"/>
      <w:numFmt w:val="decimal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32"/>
    <w:rsid w:val="00034A04"/>
    <w:rsid w:val="00112D17"/>
    <w:rsid w:val="00184D1C"/>
    <w:rsid w:val="001B6BF5"/>
    <w:rsid w:val="001E4735"/>
    <w:rsid w:val="002712F0"/>
    <w:rsid w:val="00292988"/>
    <w:rsid w:val="002B074F"/>
    <w:rsid w:val="002C7BA2"/>
    <w:rsid w:val="003361B3"/>
    <w:rsid w:val="003501DF"/>
    <w:rsid w:val="00450577"/>
    <w:rsid w:val="004657A0"/>
    <w:rsid w:val="004B303B"/>
    <w:rsid w:val="00533072"/>
    <w:rsid w:val="00581671"/>
    <w:rsid w:val="00743108"/>
    <w:rsid w:val="007F0FD3"/>
    <w:rsid w:val="007F7E76"/>
    <w:rsid w:val="008306D2"/>
    <w:rsid w:val="00864DE0"/>
    <w:rsid w:val="00867F59"/>
    <w:rsid w:val="008742D3"/>
    <w:rsid w:val="008B7224"/>
    <w:rsid w:val="008E4BE1"/>
    <w:rsid w:val="009B4501"/>
    <w:rsid w:val="009C3E52"/>
    <w:rsid w:val="009C525F"/>
    <w:rsid w:val="00B00685"/>
    <w:rsid w:val="00B20D5A"/>
    <w:rsid w:val="00B76532"/>
    <w:rsid w:val="00BC68E9"/>
    <w:rsid w:val="00BF1D17"/>
    <w:rsid w:val="00CC5865"/>
    <w:rsid w:val="00CE1ABE"/>
    <w:rsid w:val="00D166C5"/>
    <w:rsid w:val="00D34114"/>
    <w:rsid w:val="00EC028E"/>
    <w:rsid w:val="00F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6D2"/>
  </w:style>
  <w:style w:type="paragraph" w:styleId="a5">
    <w:name w:val="footer"/>
    <w:basedOn w:val="a"/>
    <w:link w:val="a6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6D2"/>
  </w:style>
  <w:style w:type="table" w:styleId="a7">
    <w:name w:val="Table Grid"/>
    <w:basedOn w:val="a1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pindent1">
    <w:name w:val="stepindent1"/>
    <w:uiPriority w:val="99"/>
    <w:rsid w:val="008306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firstLine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1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6D2"/>
  </w:style>
  <w:style w:type="paragraph" w:styleId="a5">
    <w:name w:val="footer"/>
    <w:basedOn w:val="a"/>
    <w:link w:val="a6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6D2"/>
  </w:style>
  <w:style w:type="table" w:styleId="a7">
    <w:name w:val="Table Grid"/>
    <w:basedOn w:val="a1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pindent1">
    <w:name w:val="stepindent1"/>
    <w:uiPriority w:val="99"/>
    <w:rsid w:val="008306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firstLine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906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3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1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25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80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3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08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3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8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83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6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315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3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7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21</cp:revision>
  <cp:lastPrinted>2015-10-14T07:55:00Z</cp:lastPrinted>
  <dcterms:created xsi:type="dcterms:W3CDTF">2015-10-14T05:07:00Z</dcterms:created>
  <dcterms:modified xsi:type="dcterms:W3CDTF">2015-10-15T05:36:00Z</dcterms:modified>
</cp:coreProperties>
</file>